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107EA" w14:textId="77777777" w:rsidR="001948DB" w:rsidRDefault="00000000">
      <w:pPr>
        <w:pStyle w:val="NormalWeb"/>
      </w:pPr>
      <w:r>
        <w:rPr>
          <w:noProof/>
        </w:rPr>
        <w:drawing>
          <wp:inline distT="0" distB="0" distL="0" distR="0" wp14:anchorId="0018E484" wp14:editId="56033BF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98AD3" w14:textId="77777777" w:rsidR="001948DB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919"/>
      </w:tblGrid>
      <w:tr w:rsidR="001948DB" w14:paraId="57B0C99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FB34B" w14:textId="77777777" w:rsidR="001948DB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E1AA4" w14:textId="5D3FAAF5" w:rsidR="001948DB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081FE3">
              <w:rPr>
                <w:rStyle w:val="Forte"/>
                <w:rFonts w:eastAsia="Times New Roman"/>
              </w:rPr>
              <w:t>1</w:t>
            </w:r>
            <w:r w:rsidR="00081FE3">
              <w:rPr>
                <w:rStyle w:val="Forte"/>
              </w:rPr>
              <w:t>6/02/2024</w:t>
            </w:r>
            <w:r>
              <w:rPr>
                <w:rStyle w:val="Forte"/>
                <w:rFonts w:eastAsia="Times New Roman"/>
              </w:rPr>
              <w:t xml:space="preserve">         </w:t>
            </w:r>
          </w:p>
        </w:tc>
      </w:tr>
      <w:tr w:rsidR="001948DB" w14:paraId="249F05B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3632E" w14:textId="77777777" w:rsidR="001948DB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098B4" w14:textId="2329514E" w:rsidR="001948DB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3E36CF">
              <w:rPr>
                <w:rStyle w:val="Forte"/>
                <w:rFonts w:eastAsia="Times New Roman"/>
              </w:rPr>
              <w:t>8</w:t>
            </w:r>
            <w:r w:rsidR="003E36CF">
              <w:rPr>
                <w:rStyle w:val="Forte"/>
              </w:rPr>
              <w:t>2</w:t>
            </w:r>
            <w:r>
              <w:rPr>
                <w:rStyle w:val="Forte"/>
                <w:rFonts w:eastAsia="Times New Roman"/>
              </w:rPr>
              <w:t xml:space="preserve">          </w:t>
            </w:r>
          </w:p>
        </w:tc>
      </w:tr>
    </w:tbl>
    <w:p w14:paraId="03A9F1AE" w14:textId="77777777" w:rsidR="001948DB" w:rsidRDefault="00000000">
      <w:pPr>
        <w:pStyle w:val="NormalWeb"/>
      </w:pPr>
      <w:r>
        <w:rPr>
          <w:rStyle w:val="Forte"/>
        </w:rPr>
        <w:t>FACULDADE DE TECNOLOGIA PADRE DANILO JOSÉ DE OLIVEIRA OHL – BARUERI </w:t>
      </w:r>
    </w:p>
    <w:p w14:paraId="29A9514A" w14:textId="77777777" w:rsidR="001948DB" w:rsidRDefault="00000000">
      <w:pPr>
        <w:pStyle w:val="NormalWeb"/>
      </w:pPr>
      <w:r>
        <w:rPr>
          <w:rStyle w:val="Forte"/>
        </w:rPr>
        <w:t>CONCURSO PÚBLICO PARA PROFESSOR DE ENSINO SUPERIOR, EDITAL Nº 209/14/2023 – PROCESSO Nº CEETEPS–PRC–2022/40334 </w:t>
      </w:r>
    </w:p>
    <w:p w14:paraId="2612F590" w14:textId="729534D5" w:rsidR="001948DB" w:rsidRDefault="00000000">
      <w:pPr>
        <w:pStyle w:val="NormalWeb"/>
      </w:pPr>
      <w:r>
        <w:t> </w:t>
      </w:r>
      <w:r>
        <w:rPr>
          <w:rStyle w:val="Forte"/>
        </w:rPr>
        <w:t>AUTORIZAÇÃO GOVERNAMENTAL: </w:t>
      </w:r>
    </w:p>
    <w:p w14:paraId="4063578D" w14:textId="77777777" w:rsidR="001948DB" w:rsidRDefault="00000000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14:paraId="4D6B51EF" w14:textId="6118D3B3" w:rsidR="001948DB" w:rsidRDefault="00000000" w:rsidP="00C508F2">
      <w:pPr>
        <w:pStyle w:val="NormalWeb"/>
        <w:jc w:val="both"/>
      </w:pPr>
      <w:r>
        <w:t> </w:t>
      </w:r>
      <w:r>
        <w:rPr>
          <w:rStyle w:val="Forte"/>
        </w:rPr>
        <w:t>EDITAL DE RESULTADO DO EXAME DE CONHECIMENTOS ESPECÍFICOS, EXAME DIDÁTICO, DO MEMORIAL CIRCUNSTANCIADO (TÍTULOS) E CLASSIFICAÇÃO FINAL </w:t>
      </w:r>
    </w:p>
    <w:p w14:paraId="2BB1BD4E" w14:textId="7F68958D" w:rsidR="001948DB" w:rsidRDefault="00000000" w:rsidP="00C508F2">
      <w:pPr>
        <w:pStyle w:val="NormalWeb"/>
        <w:jc w:val="both"/>
      </w:pPr>
      <w:r>
        <w:t> </w:t>
      </w:r>
      <w:r w:rsidR="00C508F2" w:rsidRPr="00C508F2">
        <w:rPr>
          <w:color w:val="333333"/>
          <w:shd w:val="clear" w:color="auto" w:fill="FFFFFF"/>
        </w:rPr>
        <w:t xml:space="preserve">A Comissão Especial de Concurso Público da Faculdade de Tecnologia Victor Civita, cujo(a) Diretor(a) foi designado(a) nos termos do Despacho nº 175/2023 - URH para responder pelo concurso público em tela, </w:t>
      </w:r>
      <w:r w:rsidRPr="00C508F2">
        <w:t>comunica aos candidatos abaixo relacionados o resultado dos Exames e a classificação final</w:t>
      </w:r>
      <w:r>
        <w:t>. </w:t>
      </w:r>
    </w:p>
    <w:p w14:paraId="5CB82C94" w14:textId="77777777" w:rsidR="001948DB" w:rsidRDefault="00000000" w:rsidP="00C508F2">
      <w:pPr>
        <w:pStyle w:val="NormalWeb"/>
        <w:jc w:val="both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14:paraId="479B8DD4" w14:textId="107E71D7" w:rsidR="001948DB" w:rsidRDefault="00000000" w:rsidP="00C508F2">
      <w:pPr>
        <w:pStyle w:val="NormalWeb"/>
        <w:jc w:val="both"/>
      </w:pPr>
      <w:r>
        <w:t> </w:t>
      </w:r>
      <w:r>
        <w:rPr>
          <w:rStyle w:val="Forte"/>
        </w:rPr>
        <w:t xml:space="preserve">DISCIPLINA: </w:t>
      </w:r>
      <w:r>
        <w:t>DESIGN AUDIOVISUAL </w:t>
      </w:r>
    </w:p>
    <w:p w14:paraId="359CD1A3" w14:textId="77777777" w:rsidR="001948DB" w:rsidRDefault="00000000">
      <w:pPr>
        <w:pStyle w:val="NormalWeb"/>
      </w:pPr>
      <w:r>
        <w:rPr>
          <w:rStyle w:val="Forte"/>
        </w:rPr>
        <w:t xml:space="preserve">CURSO: </w:t>
      </w:r>
      <w:r>
        <w:t>DESIGN DE MÍDIAS DIGITAIS </w:t>
      </w:r>
    </w:p>
    <w:p w14:paraId="4BE761E6" w14:textId="5DE20997" w:rsidR="001948DB" w:rsidRDefault="00000000">
      <w:pPr>
        <w:pStyle w:val="NormalWeb"/>
      </w:pPr>
      <w:r>
        <w:t> </w:t>
      </w:r>
      <w:r>
        <w:rPr>
          <w:b/>
          <w:bCs/>
        </w:rPr>
        <w:t>CANDIDATOS APROVADOS: </w:t>
      </w:r>
      <w:r>
        <w:rPr>
          <w:b/>
          <w:bCs/>
        </w:rPr>
        <w:br/>
        <w:t>Nº de inscrição / Nome ou Nome Social / RG / CPF / Nota do Exame de Conhecimentos Específicos / Nota do Exame Didático / Nota do Exame de Memorial Circunstanciado / Nota Final / Classificação Final </w:t>
      </w:r>
      <w:r>
        <w:br/>
        <w:t xml:space="preserve">5 / MARINA DA COSTA CAMPOS / 68879624–2 / 02479039145 / 7,00 / 9,67 / 6,27 / </w:t>
      </w:r>
      <w:r>
        <w:lastRenderedPageBreak/>
        <w:t>7,72 / 1º</w:t>
      </w:r>
      <w:r>
        <w:br/>
        <w:t>3 / ADEILSON TOLEDO TORRES / 417509005 / 33420230826 / 7,00 / 7,00 / 3,03 / 5,81 / 2º</w:t>
      </w:r>
    </w:p>
    <w:p w14:paraId="06A38A0D" w14:textId="77777777" w:rsidR="001948DB" w:rsidRDefault="00000000">
      <w:pPr>
        <w:pStyle w:val="NormalWeb"/>
      </w:pPr>
      <w:r>
        <w:rPr>
          <w:b/>
          <w:bCs/>
        </w:rPr>
        <w:t>CANDIDATOS NÃO APROVADOS NO EXAME DIDÁTICO:</w:t>
      </w:r>
      <w:r>
        <w:rPr>
          <w:b/>
          <w:bCs/>
        </w:rPr>
        <w:br/>
        <w:t>Nº de inscrição / RG / CPF / Nota do Exame Didático  </w:t>
      </w:r>
      <w:r>
        <w:br/>
        <w:t>9/20757612–9 /14539712896 /4,67</w:t>
      </w:r>
    </w:p>
    <w:p w14:paraId="06C6ED85" w14:textId="4396C072" w:rsidR="001948DB" w:rsidRDefault="00000000">
      <w:pPr>
        <w:pStyle w:val="NormalWeb"/>
      </w:pPr>
      <w:r>
        <w:t> </w:t>
      </w:r>
      <w:r>
        <w:rPr>
          <w:b/>
          <w:bCs/>
        </w:rPr>
        <w:t xml:space="preserve">CANDIDATOS AUSENTES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  <w:t>Nº de inscrição / RG / CPF  </w:t>
      </w:r>
      <w:r>
        <w:br/>
        <w:t>1/12.365.076–0/07896846918</w:t>
      </w:r>
      <w:r>
        <w:br/>
        <w:t>4/340427401/31081544864</w:t>
      </w:r>
      <w:r>
        <w:br/>
        <w:t>7/3383161/84009055200</w:t>
      </w:r>
      <w:r>
        <w:br/>
        <w:t>8/79939673/87387867887</w:t>
      </w:r>
      <w:r>
        <w:br/>
        <w:t>10/28696911–7/30231555857</w:t>
      </w:r>
      <w:r>
        <w:br/>
        <w:t>12/34080094X/22411493819</w:t>
      </w:r>
    </w:p>
    <w:sectPr w:rsidR="001948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8F2"/>
    <w:rsid w:val="00081FE3"/>
    <w:rsid w:val="001948DB"/>
    <w:rsid w:val="00397725"/>
    <w:rsid w:val="003E36CF"/>
    <w:rsid w:val="005F5C8F"/>
    <w:rsid w:val="00C5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9BBF3"/>
  <w15:chartTrackingRefBased/>
  <w15:docId w15:val="{DB221146-5E8E-4F7B-A5BA-C6F506A2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Regina dos Santos França</dc:creator>
  <cp:keywords/>
  <dc:description/>
  <cp:lastModifiedBy>Deise Regina dos Santos França</cp:lastModifiedBy>
  <cp:revision>5</cp:revision>
  <dcterms:created xsi:type="dcterms:W3CDTF">2024-02-15T10:49:00Z</dcterms:created>
  <dcterms:modified xsi:type="dcterms:W3CDTF">2024-02-16T09:17:00Z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2024-02-15T10:49:11Z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cd624e02-9315-41ad-96eb-d878eb93281f</vt:lpwstr>
  </property>
  <property fmtid="{D5CDD505-2E9C-101B-9397-08002B2CF9AE}" pid="8" name="MSIP_Label_ff380b4d-8a71-4241-982c-3816ad3ce8fc_ContentBits">
    <vt:lpwstr>0</vt:lpwstr>
  </property>
</Properties>
</file>